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Linha do tempo sobre a História do SUS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1549 a 1680:</w:t>
      </w:r>
      <w:r w:rsidDel="00000000" w:rsidR="00000000" w:rsidRPr="00000000">
        <w:rPr>
          <w:rtl w:val="0"/>
        </w:rPr>
        <w:t xml:space="preserve"> Período marcado por epidemias de doenças transmissíveis, não havia interesse em melhorar a condição de vida da população. Desse modo, a população buscava ajuda na medicina popular (Santas Casas de Misericórdia)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1808: Vinda da Família Real ao Brasil, surgiram as primeiras escolas de cirurgia.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1888: Promulgação da constituição cidadã onde estabelece a saúde como DIREITO DE TODOS E DEVER DO ESTADO,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1904: médicos, como Oswaldo Cruz e Emílio Ribas implantaram algumas medidas como a vacinação obrigatória, o controle das pragas e dos criadouros de mosquitos. As campanhas de vacinação aconteciam de forma autoritária, com atuação e vigilância da polícia sanitária, gerando oposição popular, vide a Revolta da Vacina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1915 a 1920:  Greves reivindicaram melhorias nas condições de trabalho, de vida e de saúde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1923: Criação das caixas de aposentadorias e pensões com objetivo maior em garantir pensão em caso de algum acidente ou afastamento do trabalho por doença, e uma futura aposentadoria.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1932 a 1945:Era Vargas,  Criação dos institutos de aposentadorias criado no ESTADO NOVO por GETÚLIO VARGAS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1934: </w:t>
      </w:r>
      <w:r w:rsidDel="00000000" w:rsidR="00000000" w:rsidRPr="00000000">
        <w:rPr>
          <w:rtl w:val="0"/>
        </w:rPr>
        <w:t xml:space="preserve">Durante o governo Vargas foram implementados programas de assistência médica aos trabalhadores para garantir o processo de industrialização.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1953 a 1956: Foi criado o Ministério da Saúde e o Departamento Nacional de Endemias Rurais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1963: a III Conferência Nacional da Saúde (CNS), que propôs a reordenação dos serviços de assistência médica-sanitária e alinhamentos gerais para determinar uma nova divisão das atribuições entre os níveis político -administrativos da Federação com o objetivo de municipalizar a saúde.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1964: reformas governamentais que impulsionaram a expansão das iniciativas privadas na área da saúde, principalmente nas grandes cidades.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1966: os IAPs foram unificados no Instituto Nacional de Previdência Social (INPS), que hoje é o Instituto Nacional de Seguridade Social (INSS), com privatização da assistência médica e capitalização do setor da saúde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1974: Epidemia de meningite cujas informações e números foram censurados pelo Governo, o regime militar dividiu o INPS em Instituto Nacional de Seguridade Social (INSS) e o Instituto Nacional de Assistência Médica da Previdência Social (INAMPS).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1987: Criação do sistema unificados e descentralizados de saúde (SUDS) com principais diretrizes  como a Universalização e equidade no acesso aos serviços de saúde, Integralidade dos cuidados assistenciais, Descentralização de ações de saúde e a implementação de distritos sanitários.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1988: A Constituição Brasileira reconhece o direito de todas as pessoas obterem acesso à saúde pública por meio do SUS.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1990: Criação do sistema único de saúde (SUS).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1991:Criação da comissão de intergestores Tripartite(CIT).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1993: Nob-SUS 93.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1994: NOB 96- Norma operacional básica.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2002: Edição da norma Operacional de Assistência à Saúde (NOAS-SUS).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2006: Instituição do Pacto pela Saúde.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2007:PSE.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2008: NASF.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2010: PCAtool.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2011: PNAB 2011 Consultório na rua NASF academia da saúde, PMAQ requalifica UBS melhor em casa telessaúde PROVAB.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2013: PMM E SUS.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2017: Pnab 2017 reconhece/financia e AB, integra vigilância AB, novas atribuições ACS, número ACS/eSF, gerente, transporte.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2018: Interrupção  da participação de médicos cubanos.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2019: Saúde na hora, médicos pelo Brasil ADAPS equipes de atenção primária(eAP).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highlight w:val="yellow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